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006"/>
        <w:tblOverlap w:val="never"/>
        <w:tblW w:w="9776" w:type="dxa"/>
        <w:tblLook w:val="04A0" w:firstRow="1" w:lastRow="0" w:firstColumn="1" w:lastColumn="0" w:noHBand="0" w:noVBand="1"/>
      </w:tblPr>
      <w:tblGrid>
        <w:gridCol w:w="1657"/>
        <w:gridCol w:w="3035"/>
        <w:gridCol w:w="5084"/>
      </w:tblGrid>
      <w:tr w:rsidR="003019FA" w:rsidRPr="003019FA" w14:paraId="12DF44AC" w14:textId="77777777" w:rsidTr="003019FA">
        <w:trPr>
          <w:trHeight w:val="861"/>
        </w:trPr>
        <w:tc>
          <w:tcPr>
            <w:tcW w:w="4692" w:type="dxa"/>
            <w:gridSpan w:val="2"/>
            <w:hideMark/>
          </w:tcPr>
          <w:p w14:paraId="3B57BD9B" w14:textId="77777777" w:rsidR="003019FA" w:rsidRPr="003019FA" w:rsidRDefault="003019FA" w:rsidP="008A6934">
            <w:pPr>
              <w:spacing w:after="0" w:line="240" w:lineRule="auto"/>
              <w:jc w:val="center"/>
              <w:rPr>
                <w:rFonts w:ascii="Book Antiqua" w:hAnsi="Book Antiqua"/>
                <w:b/>
              </w:rPr>
            </w:pPr>
            <w:r w:rsidRPr="003019FA">
              <w:rPr>
                <w:rFonts w:ascii="Book Antiqua" w:hAnsi="Book Antiqua"/>
                <w:noProof/>
              </w:rPr>
              <w:drawing>
                <wp:inline distT="0" distB="0" distL="0" distR="0" wp14:anchorId="7DEE165C" wp14:editId="31DCC96C">
                  <wp:extent cx="495300" cy="48114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7667" cy="483448"/>
                          </a:xfrm>
                          <a:prstGeom prst="rect">
                            <a:avLst/>
                          </a:prstGeom>
                          <a:noFill/>
                          <a:ln>
                            <a:noFill/>
                          </a:ln>
                        </pic:spPr>
                      </pic:pic>
                    </a:graphicData>
                  </a:graphic>
                </wp:inline>
              </w:drawing>
            </w:r>
          </w:p>
          <w:p w14:paraId="3011B1FC" w14:textId="77777777" w:rsidR="003019FA" w:rsidRPr="003019FA" w:rsidRDefault="003019FA" w:rsidP="008A6934">
            <w:pPr>
              <w:spacing w:after="0" w:line="240" w:lineRule="auto"/>
              <w:jc w:val="center"/>
              <w:rPr>
                <w:rFonts w:ascii="Book Antiqua" w:hAnsi="Book Antiqua"/>
                <w:b/>
              </w:rPr>
            </w:pPr>
            <w:r w:rsidRPr="003019FA">
              <w:rPr>
                <w:rFonts w:ascii="Book Antiqua" w:hAnsi="Book Antiqua"/>
                <w:b/>
              </w:rPr>
              <w:t>ΕΛΛΗΝΙΚΗ ΔΗΜΟΚΡΑΤΙΑ</w:t>
            </w:r>
          </w:p>
          <w:p w14:paraId="31E5DFBF" w14:textId="77777777" w:rsidR="003019FA" w:rsidRPr="003019FA" w:rsidRDefault="003019FA" w:rsidP="008A6934">
            <w:pPr>
              <w:spacing w:after="0" w:line="240" w:lineRule="auto"/>
              <w:jc w:val="center"/>
              <w:rPr>
                <w:rFonts w:ascii="Book Antiqua" w:hAnsi="Book Antiqua"/>
                <w:b/>
              </w:rPr>
            </w:pPr>
            <w:r w:rsidRPr="003019FA">
              <w:rPr>
                <w:rFonts w:ascii="Book Antiqua" w:hAnsi="Book Antiqua"/>
                <w:b/>
              </w:rPr>
              <w:t>Δ Η Μ Ο Σ    Χ Ι Ο Υ</w:t>
            </w:r>
          </w:p>
          <w:p w14:paraId="5AC57C00" w14:textId="77777777" w:rsidR="003019FA" w:rsidRPr="003019FA" w:rsidRDefault="003019FA" w:rsidP="008A6934">
            <w:pPr>
              <w:spacing w:after="0" w:line="240" w:lineRule="auto"/>
              <w:jc w:val="center"/>
              <w:rPr>
                <w:rFonts w:ascii="Book Antiqua" w:hAnsi="Book Antiqua"/>
                <w:b/>
              </w:rPr>
            </w:pPr>
            <w:r w:rsidRPr="003019FA">
              <w:rPr>
                <w:rFonts w:ascii="Book Antiqua" w:hAnsi="Book Antiqua"/>
                <w:b/>
              </w:rPr>
              <w:t>Δ/ΝΣΗ ΟΙΚΟΝΟΜΙΚΩΝ ΥΠΗΡΕΣΙΩΝ</w:t>
            </w:r>
          </w:p>
          <w:p w14:paraId="6532EF21" w14:textId="77777777" w:rsidR="003019FA" w:rsidRPr="003019FA" w:rsidRDefault="003019FA" w:rsidP="008A6934">
            <w:pPr>
              <w:spacing w:after="0" w:line="240" w:lineRule="auto"/>
              <w:jc w:val="center"/>
              <w:rPr>
                <w:rFonts w:ascii="Book Antiqua" w:hAnsi="Book Antiqua"/>
                <w:b/>
              </w:rPr>
            </w:pPr>
            <w:r w:rsidRPr="003019FA">
              <w:rPr>
                <w:rFonts w:ascii="Book Antiqua" w:hAnsi="Book Antiqua"/>
                <w:b/>
              </w:rPr>
              <w:t>ΤΜΗΜΑ ΠΡΟΜΗΘΕΙΩΝ &amp; ΑΠΟΘΗΚΗΣ</w:t>
            </w:r>
          </w:p>
        </w:tc>
        <w:tc>
          <w:tcPr>
            <w:tcW w:w="5084" w:type="dxa"/>
            <w:vMerge w:val="restart"/>
          </w:tcPr>
          <w:p w14:paraId="6E0CAABD" w14:textId="77777777" w:rsidR="003019FA" w:rsidRPr="003019FA" w:rsidRDefault="003019FA" w:rsidP="008A6934">
            <w:pPr>
              <w:spacing w:after="0" w:line="240" w:lineRule="auto"/>
              <w:rPr>
                <w:rFonts w:ascii="Book Antiqua" w:hAnsi="Book Antiqua"/>
              </w:rPr>
            </w:pPr>
          </w:p>
          <w:p w14:paraId="76FF081F" w14:textId="77777777" w:rsidR="003019FA" w:rsidRPr="003019FA" w:rsidRDefault="003019FA" w:rsidP="008A6934">
            <w:pPr>
              <w:spacing w:after="0" w:line="240" w:lineRule="auto"/>
              <w:rPr>
                <w:rFonts w:ascii="Book Antiqua" w:hAnsi="Book Antiqua"/>
              </w:rPr>
            </w:pPr>
          </w:p>
          <w:p w14:paraId="30E78A05" w14:textId="77777777" w:rsidR="003019FA" w:rsidRPr="003019FA" w:rsidRDefault="003019FA" w:rsidP="008A6934">
            <w:pPr>
              <w:spacing w:after="0" w:line="240" w:lineRule="auto"/>
              <w:rPr>
                <w:rFonts w:ascii="Book Antiqua" w:hAnsi="Book Antiqua"/>
              </w:rPr>
            </w:pPr>
          </w:p>
          <w:p w14:paraId="3DA6A5ED" w14:textId="77777777" w:rsidR="003019FA" w:rsidRPr="003019FA" w:rsidRDefault="003019FA" w:rsidP="008A6934">
            <w:pPr>
              <w:spacing w:after="0" w:line="240" w:lineRule="auto"/>
              <w:rPr>
                <w:rFonts w:ascii="Book Antiqua" w:hAnsi="Book Antiqua"/>
              </w:rPr>
            </w:pPr>
          </w:p>
          <w:p w14:paraId="3D385335" w14:textId="77777777" w:rsidR="003019FA" w:rsidRPr="003019FA" w:rsidRDefault="003019FA" w:rsidP="008A6934">
            <w:pPr>
              <w:spacing w:after="0" w:line="240" w:lineRule="auto"/>
              <w:rPr>
                <w:rFonts w:ascii="Book Antiqua" w:hAnsi="Book Antiqua"/>
              </w:rPr>
            </w:pPr>
          </w:p>
          <w:p w14:paraId="34DCF77D" w14:textId="77777777" w:rsidR="003019FA" w:rsidRPr="003019FA" w:rsidRDefault="003019FA" w:rsidP="008A6934">
            <w:pPr>
              <w:spacing w:after="0" w:line="240" w:lineRule="auto"/>
              <w:rPr>
                <w:rFonts w:ascii="Book Antiqua" w:hAnsi="Book Antiqua"/>
              </w:rPr>
            </w:pPr>
          </w:p>
          <w:p w14:paraId="1C0F4B15" w14:textId="77777777" w:rsidR="003019FA" w:rsidRPr="003019FA" w:rsidRDefault="003019FA" w:rsidP="008A6934">
            <w:pPr>
              <w:spacing w:after="0" w:line="240" w:lineRule="auto"/>
              <w:rPr>
                <w:rFonts w:ascii="Book Antiqua" w:hAnsi="Book Antiqua"/>
              </w:rPr>
            </w:pPr>
          </w:p>
          <w:p w14:paraId="11C021D9" w14:textId="77777777" w:rsidR="003019FA" w:rsidRPr="003019FA" w:rsidRDefault="003019FA" w:rsidP="008A6934">
            <w:pPr>
              <w:spacing w:after="0" w:line="240" w:lineRule="auto"/>
              <w:jc w:val="center"/>
              <w:rPr>
                <w:rFonts w:ascii="Book Antiqua" w:hAnsi="Book Antiqua"/>
              </w:rPr>
            </w:pPr>
            <w:r w:rsidRPr="003019FA">
              <w:rPr>
                <w:rFonts w:ascii="Book Antiqua" w:hAnsi="Book Antiqua"/>
              </w:rPr>
              <w:t>Χίος, 03 Οκτωβρίου 2022</w:t>
            </w:r>
          </w:p>
        </w:tc>
      </w:tr>
      <w:tr w:rsidR="003019FA" w:rsidRPr="003019FA" w14:paraId="5F2E13D6" w14:textId="77777777" w:rsidTr="003019FA">
        <w:trPr>
          <w:cantSplit/>
        </w:trPr>
        <w:tc>
          <w:tcPr>
            <w:tcW w:w="1657" w:type="dxa"/>
            <w:vAlign w:val="center"/>
            <w:hideMark/>
          </w:tcPr>
          <w:p w14:paraId="1A5A2EDD" w14:textId="77777777" w:rsidR="003019FA" w:rsidRPr="003019FA" w:rsidRDefault="003019FA" w:rsidP="008A6934">
            <w:pPr>
              <w:spacing w:after="0" w:line="240" w:lineRule="auto"/>
              <w:rPr>
                <w:rFonts w:ascii="Book Antiqua" w:hAnsi="Book Antiqua"/>
              </w:rPr>
            </w:pPr>
            <w:r w:rsidRPr="003019FA">
              <w:rPr>
                <w:rFonts w:ascii="Book Antiqua" w:hAnsi="Book Antiqua"/>
              </w:rPr>
              <w:t>Ταχ.Δ/νση</w:t>
            </w:r>
          </w:p>
        </w:tc>
        <w:tc>
          <w:tcPr>
            <w:tcW w:w="3035" w:type="dxa"/>
            <w:vAlign w:val="center"/>
            <w:hideMark/>
          </w:tcPr>
          <w:p w14:paraId="10C4867E" w14:textId="77777777" w:rsidR="003019FA" w:rsidRPr="003019FA" w:rsidRDefault="003019FA" w:rsidP="008A6934">
            <w:pPr>
              <w:spacing w:after="0" w:line="240" w:lineRule="auto"/>
              <w:rPr>
                <w:rFonts w:ascii="Book Antiqua" w:hAnsi="Book Antiqua"/>
              </w:rPr>
            </w:pPr>
            <w:r w:rsidRPr="003019FA">
              <w:rPr>
                <w:rFonts w:ascii="Book Antiqua" w:hAnsi="Book Antiqua"/>
              </w:rPr>
              <w:t>:Δημοκρατίας 2,</w:t>
            </w:r>
            <w:r w:rsidRPr="003019FA">
              <w:rPr>
                <w:rFonts w:ascii="Book Antiqua" w:hAnsi="Book Antiqua"/>
                <w:lang w:val="en-US"/>
              </w:rPr>
              <w:t xml:space="preserve"> </w:t>
            </w:r>
            <w:r w:rsidRPr="003019FA">
              <w:rPr>
                <w:rFonts w:ascii="Book Antiqua" w:hAnsi="Book Antiqua"/>
              </w:rPr>
              <w:t>82131 Χίος</w:t>
            </w:r>
          </w:p>
        </w:tc>
        <w:tc>
          <w:tcPr>
            <w:tcW w:w="5084" w:type="dxa"/>
            <w:vMerge/>
            <w:vAlign w:val="center"/>
          </w:tcPr>
          <w:p w14:paraId="5E6837B5" w14:textId="77777777" w:rsidR="003019FA" w:rsidRPr="003019FA" w:rsidRDefault="003019FA" w:rsidP="008A6934">
            <w:pPr>
              <w:spacing w:after="0" w:line="240" w:lineRule="auto"/>
              <w:rPr>
                <w:rFonts w:ascii="Book Antiqua" w:hAnsi="Book Antiqua"/>
              </w:rPr>
            </w:pPr>
          </w:p>
        </w:tc>
      </w:tr>
      <w:tr w:rsidR="003019FA" w:rsidRPr="003019FA" w14:paraId="3D40F7AA" w14:textId="77777777" w:rsidTr="003019FA">
        <w:trPr>
          <w:cantSplit/>
          <w:trHeight w:val="50"/>
        </w:trPr>
        <w:tc>
          <w:tcPr>
            <w:tcW w:w="1657" w:type="dxa"/>
            <w:vAlign w:val="center"/>
            <w:hideMark/>
          </w:tcPr>
          <w:p w14:paraId="05BBE6F7" w14:textId="77777777" w:rsidR="003019FA" w:rsidRPr="003019FA" w:rsidRDefault="003019FA" w:rsidP="008A6934">
            <w:pPr>
              <w:spacing w:after="0" w:line="240" w:lineRule="auto"/>
              <w:rPr>
                <w:rFonts w:ascii="Book Antiqua" w:hAnsi="Book Antiqua"/>
              </w:rPr>
            </w:pPr>
            <w:r w:rsidRPr="003019FA">
              <w:rPr>
                <w:rFonts w:ascii="Book Antiqua" w:hAnsi="Book Antiqua"/>
              </w:rPr>
              <w:t>Πληροφορίες</w:t>
            </w:r>
          </w:p>
        </w:tc>
        <w:tc>
          <w:tcPr>
            <w:tcW w:w="3035" w:type="dxa"/>
            <w:vAlign w:val="center"/>
            <w:hideMark/>
          </w:tcPr>
          <w:p w14:paraId="14984CA1" w14:textId="77777777" w:rsidR="003019FA" w:rsidRPr="003019FA" w:rsidRDefault="003019FA" w:rsidP="008A6934">
            <w:pPr>
              <w:spacing w:after="0" w:line="240" w:lineRule="auto"/>
              <w:rPr>
                <w:rFonts w:ascii="Book Antiqua" w:hAnsi="Book Antiqua"/>
              </w:rPr>
            </w:pPr>
            <w:r w:rsidRPr="003019FA">
              <w:rPr>
                <w:rFonts w:ascii="Book Antiqua" w:hAnsi="Book Antiqua"/>
              </w:rPr>
              <w:t>:Γεώρ. Στεφανούδης</w:t>
            </w:r>
          </w:p>
        </w:tc>
        <w:tc>
          <w:tcPr>
            <w:tcW w:w="5084" w:type="dxa"/>
            <w:vMerge/>
            <w:vAlign w:val="center"/>
            <w:hideMark/>
          </w:tcPr>
          <w:p w14:paraId="31C06720" w14:textId="77777777" w:rsidR="003019FA" w:rsidRPr="003019FA" w:rsidRDefault="003019FA" w:rsidP="008A6934">
            <w:pPr>
              <w:spacing w:after="0" w:line="240" w:lineRule="auto"/>
              <w:rPr>
                <w:rFonts w:ascii="Book Antiqua" w:hAnsi="Book Antiqua"/>
              </w:rPr>
            </w:pPr>
          </w:p>
        </w:tc>
      </w:tr>
      <w:tr w:rsidR="003019FA" w:rsidRPr="003019FA" w14:paraId="307C382D" w14:textId="77777777" w:rsidTr="003019FA">
        <w:trPr>
          <w:cantSplit/>
          <w:trHeight w:val="50"/>
        </w:trPr>
        <w:tc>
          <w:tcPr>
            <w:tcW w:w="1657" w:type="dxa"/>
            <w:vAlign w:val="center"/>
            <w:hideMark/>
          </w:tcPr>
          <w:p w14:paraId="006A01B7" w14:textId="77777777" w:rsidR="003019FA" w:rsidRPr="003019FA" w:rsidRDefault="003019FA" w:rsidP="008A6934">
            <w:pPr>
              <w:spacing w:after="0" w:line="240" w:lineRule="auto"/>
              <w:rPr>
                <w:rFonts w:ascii="Book Antiqua" w:hAnsi="Book Antiqua"/>
              </w:rPr>
            </w:pPr>
            <w:r w:rsidRPr="003019FA">
              <w:rPr>
                <w:rFonts w:ascii="Book Antiqua" w:hAnsi="Book Antiqua"/>
              </w:rPr>
              <w:t>Τηλέφωνο</w:t>
            </w:r>
          </w:p>
        </w:tc>
        <w:tc>
          <w:tcPr>
            <w:tcW w:w="3035" w:type="dxa"/>
            <w:vAlign w:val="center"/>
            <w:hideMark/>
          </w:tcPr>
          <w:p w14:paraId="7DD06B7F" w14:textId="77777777" w:rsidR="003019FA" w:rsidRPr="003019FA" w:rsidRDefault="003019FA" w:rsidP="008A6934">
            <w:pPr>
              <w:spacing w:after="0" w:line="240" w:lineRule="auto"/>
              <w:rPr>
                <w:rFonts w:ascii="Book Antiqua" w:hAnsi="Book Antiqua"/>
              </w:rPr>
            </w:pPr>
            <w:r w:rsidRPr="003019FA">
              <w:rPr>
                <w:rFonts w:ascii="Book Antiqua" w:hAnsi="Book Antiqua"/>
              </w:rPr>
              <w:t>:</w:t>
            </w:r>
            <w:r w:rsidRPr="003019FA">
              <w:rPr>
                <w:rFonts w:ascii="Book Antiqua" w:hAnsi="Book Antiqua"/>
                <w:lang w:val="en-US"/>
              </w:rPr>
              <w:t>22713-5</w:t>
            </w:r>
            <w:r w:rsidRPr="003019FA">
              <w:rPr>
                <w:rFonts w:ascii="Book Antiqua" w:hAnsi="Book Antiqua"/>
              </w:rPr>
              <w:t>1 707</w:t>
            </w:r>
          </w:p>
        </w:tc>
        <w:tc>
          <w:tcPr>
            <w:tcW w:w="5084" w:type="dxa"/>
            <w:vMerge/>
            <w:vAlign w:val="center"/>
            <w:hideMark/>
          </w:tcPr>
          <w:p w14:paraId="3FB8D2CF" w14:textId="77777777" w:rsidR="003019FA" w:rsidRPr="003019FA" w:rsidRDefault="003019FA" w:rsidP="008A6934">
            <w:pPr>
              <w:spacing w:after="0" w:line="240" w:lineRule="auto"/>
              <w:rPr>
                <w:rFonts w:ascii="Book Antiqua" w:hAnsi="Book Antiqua"/>
              </w:rPr>
            </w:pPr>
          </w:p>
        </w:tc>
      </w:tr>
      <w:tr w:rsidR="003019FA" w:rsidRPr="003019FA" w14:paraId="7B5EC665" w14:textId="77777777" w:rsidTr="003019FA">
        <w:trPr>
          <w:cantSplit/>
          <w:trHeight w:val="50"/>
        </w:trPr>
        <w:tc>
          <w:tcPr>
            <w:tcW w:w="1657" w:type="dxa"/>
            <w:vAlign w:val="center"/>
          </w:tcPr>
          <w:p w14:paraId="2883DC2F" w14:textId="77777777" w:rsidR="003019FA" w:rsidRPr="003019FA" w:rsidRDefault="003019FA" w:rsidP="008A6934">
            <w:pPr>
              <w:spacing w:after="0" w:line="240" w:lineRule="auto"/>
              <w:rPr>
                <w:rFonts w:ascii="Book Antiqua" w:hAnsi="Book Antiqua"/>
                <w:lang w:val="en-US"/>
              </w:rPr>
            </w:pPr>
            <w:r w:rsidRPr="003019FA">
              <w:rPr>
                <w:rFonts w:ascii="Book Antiqua" w:hAnsi="Book Antiqua"/>
                <w:lang w:val="en-US"/>
              </w:rPr>
              <w:t>e-mail</w:t>
            </w:r>
          </w:p>
        </w:tc>
        <w:tc>
          <w:tcPr>
            <w:tcW w:w="3035" w:type="dxa"/>
            <w:vAlign w:val="center"/>
            <w:hideMark/>
          </w:tcPr>
          <w:p w14:paraId="65A2B5A3" w14:textId="77777777" w:rsidR="003019FA" w:rsidRPr="003019FA" w:rsidRDefault="003019FA" w:rsidP="008A6934">
            <w:pPr>
              <w:spacing w:after="0" w:line="240" w:lineRule="auto"/>
              <w:rPr>
                <w:rFonts w:ascii="Book Antiqua" w:hAnsi="Book Antiqua"/>
              </w:rPr>
            </w:pPr>
            <w:r w:rsidRPr="003019FA">
              <w:rPr>
                <w:rFonts w:ascii="Book Antiqua" w:hAnsi="Book Antiqua"/>
              </w:rPr>
              <w:t>:</w:t>
            </w:r>
            <w:r w:rsidRPr="003019FA">
              <w:rPr>
                <w:rFonts w:ascii="Book Antiqua" w:hAnsi="Book Antiqua"/>
                <w:lang w:val="en-US"/>
              </w:rPr>
              <w:t>promithies@chios.gov.gr</w:t>
            </w:r>
          </w:p>
        </w:tc>
        <w:tc>
          <w:tcPr>
            <w:tcW w:w="5084" w:type="dxa"/>
            <w:vMerge/>
            <w:vAlign w:val="center"/>
          </w:tcPr>
          <w:p w14:paraId="2E1F21C1" w14:textId="77777777" w:rsidR="003019FA" w:rsidRPr="003019FA" w:rsidRDefault="003019FA" w:rsidP="008A6934">
            <w:pPr>
              <w:spacing w:after="0" w:line="240" w:lineRule="auto"/>
              <w:rPr>
                <w:rFonts w:ascii="Book Antiqua" w:eastAsia="Arial Unicode MS" w:hAnsi="Book Antiqua"/>
              </w:rPr>
            </w:pPr>
          </w:p>
        </w:tc>
      </w:tr>
    </w:tbl>
    <w:p w14:paraId="1002419F" w14:textId="74773F2F" w:rsidR="003019FA" w:rsidRPr="003019FA" w:rsidRDefault="003019FA" w:rsidP="003019FA">
      <w:pPr>
        <w:spacing w:after="0"/>
        <w:rPr>
          <w:rFonts w:ascii="Book Antiqua" w:hAnsi="Book Antiqua"/>
        </w:rPr>
      </w:pPr>
    </w:p>
    <w:p w14:paraId="0B362EE6" w14:textId="77777777" w:rsidR="003019FA" w:rsidRPr="003019FA" w:rsidRDefault="003019FA" w:rsidP="003019FA">
      <w:pPr>
        <w:spacing w:after="0"/>
        <w:jc w:val="center"/>
        <w:rPr>
          <w:rFonts w:ascii="Book Antiqua" w:hAnsi="Book Antiqua"/>
          <w:b/>
          <w:bCs/>
          <w:u w:val="single"/>
        </w:rPr>
      </w:pPr>
      <w:r w:rsidRPr="003019FA">
        <w:rPr>
          <w:rFonts w:ascii="Book Antiqua" w:hAnsi="Book Antiqua"/>
          <w:b/>
          <w:bCs/>
          <w:u w:val="single"/>
        </w:rPr>
        <w:t>ΤΕΧΝΙΚΗ ΕΚΘΕΣΗ</w:t>
      </w:r>
    </w:p>
    <w:p w14:paraId="38B1DC29" w14:textId="77777777" w:rsidR="003019FA" w:rsidRPr="003019FA" w:rsidRDefault="003019FA" w:rsidP="003019FA">
      <w:pPr>
        <w:spacing w:after="0"/>
        <w:jc w:val="center"/>
        <w:rPr>
          <w:rFonts w:ascii="Book Antiqua" w:hAnsi="Book Antiqua"/>
          <w:b/>
          <w:bCs/>
        </w:rPr>
      </w:pPr>
      <w:r w:rsidRPr="003019FA">
        <w:rPr>
          <w:rFonts w:ascii="Book Antiqua" w:hAnsi="Book Antiqua"/>
          <w:b/>
          <w:bCs/>
        </w:rPr>
        <w:t>«Προμήθεια φακέλων Αλληλογραφίας»</w:t>
      </w:r>
    </w:p>
    <w:p w14:paraId="1A57E9FD" w14:textId="77777777" w:rsidR="003019FA" w:rsidRPr="003019FA" w:rsidRDefault="003019FA" w:rsidP="003019FA">
      <w:pPr>
        <w:spacing w:after="0"/>
        <w:rPr>
          <w:rFonts w:ascii="Book Antiqua" w:hAnsi="Book Antiqua"/>
        </w:rPr>
      </w:pPr>
    </w:p>
    <w:p w14:paraId="39B84143" w14:textId="77777777" w:rsidR="003019FA" w:rsidRPr="003019FA" w:rsidRDefault="003019FA" w:rsidP="003019FA">
      <w:pPr>
        <w:spacing w:after="0"/>
        <w:rPr>
          <w:rFonts w:ascii="Book Antiqua" w:hAnsi="Book Antiqua"/>
          <w:b/>
          <w:bCs/>
        </w:rPr>
      </w:pPr>
      <w:r w:rsidRPr="003019FA">
        <w:rPr>
          <w:rFonts w:ascii="Book Antiqua" w:hAnsi="Book Antiqua"/>
          <w:b/>
          <w:bCs/>
        </w:rPr>
        <w:t>Α. Περιγραφή</w:t>
      </w:r>
    </w:p>
    <w:p w14:paraId="6CAC8393" w14:textId="77777777" w:rsidR="003019FA" w:rsidRPr="003019FA" w:rsidRDefault="003019FA" w:rsidP="003019FA">
      <w:pPr>
        <w:spacing w:after="0"/>
        <w:jc w:val="both"/>
        <w:rPr>
          <w:rFonts w:ascii="Book Antiqua" w:hAnsi="Book Antiqua"/>
        </w:rPr>
      </w:pPr>
      <w:r w:rsidRPr="003019FA">
        <w:rPr>
          <w:rFonts w:ascii="Book Antiqua" w:hAnsi="Book Antiqua"/>
        </w:rPr>
        <w:t>Με την παρούσα τεχνική έκθεση προβλέπεται να γίνει η προμήθεια είκοσι χιλιάδων (20.000) φακέλων αλληλογραφίας διαστάσεων 11,50εκ.Χ23,50εκ., με αυτοκόλλητη ταινία στη μικρή πλευρά (τύπου σακούλας), χρώματος λευκού, με το λογότυπο του Δήμου (όπως το υπόδειγμα), για τις ανάγκες της αλληλογραφίας των Υπηρεσιών του Δήμου.</w:t>
      </w:r>
    </w:p>
    <w:p w14:paraId="5F3B36B3" w14:textId="77777777" w:rsidR="003019FA" w:rsidRDefault="003019FA" w:rsidP="003019FA">
      <w:pPr>
        <w:spacing w:after="0"/>
        <w:rPr>
          <w:rFonts w:ascii="Book Antiqua" w:hAnsi="Book Antiqua"/>
        </w:rPr>
      </w:pPr>
    </w:p>
    <w:p w14:paraId="31408F3F" w14:textId="11901325" w:rsidR="003019FA" w:rsidRPr="003019FA" w:rsidRDefault="003019FA" w:rsidP="003019FA">
      <w:pPr>
        <w:spacing w:after="0"/>
        <w:rPr>
          <w:rFonts w:ascii="Book Antiqua" w:hAnsi="Book Antiqua"/>
          <w:b/>
          <w:bCs/>
        </w:rPr>
      </w:pPr>
      <w:r w:rsidRPr="003019FA">
        <w:rPr>
          <w:rFonts w:ascii="Book Antiqua" w:hAnsi="Book Antiqua"/>
          <w:b/>
          <w:bCs/>
        </w:rPr>
        <w:t>Β. Δαπάνη – Τρόπος Εκτέλεσης</w:t>
      </w:r>
    </w:p>
    <w:p w14:paraId="14C42CA5" w14:textId="581DB065" w:rsidR="003019FA" w:rsidRPr="003019FA" w:rsidRDefault="003019FA" w:rsidP="003019FA">
      <w:pPr>
        <w:spacing w:after="0"/>
        <w:jc w:val="both"/>
        <w:rPr>
          <w:rFonts w:ascii="Book Antiqua" w:hAnsi="Book Antiqua"/>
        </w:rPr>
      </w:pPr>
      <w:r w:rsidRPr="003019FA">
        <w:rPr>
          <w:rFonts w:ascii="Book Antiqua" w:hAnsi="Book Antiqua"/>
        </w:rPr>
        <w:t>Η δαπάνη δεν θα υπερβαίνει τα 1.</w:t>
      </w:r>
      <w:r w:rsidR="006E27DB" w:rsidRPr="006E27DB">
        <w:rPr>
          <w:rFonts w:ascii="Book Antiqua" w:hAnsi="Book Antiqua"/>
        </w:rPr>
        <w:t>117</w:t>
      </w:r>
      <w:r w:rsidR="006E27DB">
        <w:rPr>
          <w:rFonts w:ascii="Book Antiqua" w:hAnsi="Book Antiqua"/>
          <w:lang w:val="en-US"/>
        </w:rPr>
        <w:t>0</w:t>
      </w:r>
      <w:r w:rsidRPr="003019FA">
        <w:rPr>
          <w:rFonts w:ascii="Book Antiqua" w:hAnsi="Book Antiqua"/>
        </w:rPr>
        <w:t>,00 με ΦΠΑ και θα βαρύνει τον ΚΑ Δαπανών 10-6615.001 «Εκτυπώσεις, εκδόσεις, βιβλιοδετήσεις» προϋπολογισμού Δ. Χίου οικ. έτους 2020.</w:t>
      </w:r>
    </w:p>
    <w:p w14:paraId="1DBFF3F9" w14:textId="418C8C21" w:rsidR="003019FA" w:rsidRDefault="003019FA" w:rsidP="003019FA">
      <w:pPr>
        <w:spacing w:after="0"/>
        <w:jc w:val="both"/>
        <w:rPr>
          <w:rFonts w:ascii="Book Antiqua" w:hAnsi="Book Antiqua"/>
        </w:rPr>
      </w:pPr>
      <w:r w:rsidRPr="003019FA">
        <w:rPr>
          <w:rFonts w:ascii="Book Antiqua" w:hAnsi="Book Antiqua"/>
        </w:rPr>
        <w:t>Η προμήθεια θα εκτελεστεί με απευθείας ανάθεση και σύμφωνα με τις διατάξεις του Ν.4412/16 «Δημόσιες Συμβάσεις Έργων, Προμηθειών και Υπηρεσιών (προσαρμογή στις Οδηγίες 2014/24/ ΕΕ και 2014/25/ΕΕ)», του N.3463/06 «Κύρωση του Κώδικα Δήμων και Κοινοτήτων» και του N.3852/10 «Νέα Αρχιτεκτονική της Αυτοδιοίκησης και της Αποκεντρωμένης Διοίκησης - Πρόγραμμα Καλλικράτης».</w:t>
      </w:r>
    </w:p>
    <w:p w14:paraId="47E8AA4D" w14:textId="43DA1D6B" w:rsidR="003019FA" w:rsidRDefault="003019FA" w:rsidP="003019FA">
      <w:pPr>
        <w:spacing w:after="0"/>
        <w:rPr>
          <w:rFonts w:ascii="Book Antiqua" w:hAnsi="Book Antiqua"/>
        </w:rPr>
      </w:pPr>
    </w:p>
    <w:p w14:paraId="21A77CB9" w14:textId="3168796F" w:rsidR="003019FA" w:rsidRDefault="003019FA" w:rsidP="003019FA">
      <w:pPr>
        <w:spacing w:after="0"/>
        <w:rPr>
          <w:rFonts w:ascii="Book Antiqua" w:hAnsi="Book Antiqua"/>
        </w:rPr>
      </w:pPr>
    </w:p>
    <w:p w14:paraId="100761F5" w14:textId="56CA9642" w:rsidR="003019FA" w:rsidRPr="003019FA" w:rsidRDefault="003019FA" w:rsidP="003019FA">
      <w:pPr>
        <w:spacing w:after="0"/>
        <w:jc w:val="center"/>
        <w:rPr>
          <w:rFonts w:ascii="Book Antiqua" w:hAnsi="Book Antiqua"/>
          <w:b/>
          <w:bCs/>
          <w:u w:val="single"/>
        </w:rPr>
      </w:pPr>
      <w:r w:rsidRPr="003019FA">
        <w:rPr>
          <w:rFonts w:ascii="Book Antiqua" w:hAnsi="Book Antiqua"/>
          <w:b/>
          <w:bCs/>
          <w:u w:val="single"/>
        </w:rPr>
        <w:t>ΕΝ∆ΕΙΚΤΙΚΟΣ ΠΡΟΥΠΟΛΟΓΙΣΜΟΣ</w:t>
      </w:r>
    </w:p>
    <w:p w14:paraId="34F34808" w14:textId="741F1D84" w:rsidR="003019FA" w:rsidRDefault="003019FA" w:rsidP="003019FA">
      <w:pPr>
        <w:spacing w:after="0"/>
        <w:rPr>
          <w:rFonts w:ascii="Book Antiqua" w:hAnsi="Book Antiqua"/>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068"/>
        <w:gridCol w:w="1500"/>
        <w:gridCol w:w="1549"/>
        <w:gridCol w:w="1470"/>
        <w:gridCol w:w="1251"/>
      </w:tblGrid>
      <w:tr w:rsidR="003019FA" w:rsidRPr="003019FA" w14:paraId="26AD91ED" w14:textId="77777777" w:rsidTr="003019FA">
        <w:trPr>
          <w:trHeight w:val="60"/>
          <w:jc w:val="center"/>
        </w:trPr>
        <w:tc>
          <w:tcPr>
            <w:tcW w:w="322" w:type="pct"/>
            <w:shd w:val="clear" w:color="auto" w:fill="F2F2F2" w:themeFill="background1" w:themeFillShade="F2"/>
            <w:vAlign w:val="center"/>
            <w:hideMark/>
          </w:tcPr>
          <w:p w14:paraId="540CE915"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Α/Α</w:t>
            </w:r>
          </w:p>
        </w:tc>
        <w:tc>
          <w:tcPr>
            <w:tcW w:w="1624" w:type="pct"/>
            <w:shd w:val="clear" w:color="auto" w:fill="F2F2F2" w:themeFill="background1" w:themeFillShade="F2"/>
            <w:vAlign w:val="center"/>
            <w:hideMark/>
          </w:tcPr>
          <w:p w14:paraId="0E56A35A"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ΠΕΡΙΓΡΑΦΗ</w:t>
            </w:r>
          </w:p>
        </w:tc>
        <w:tc>
          <w:tcPr>
            <w:tcW w:w="794" w:type="pct"/>
            <w:shd w:val="clear" w:color="auto" w:fill="F2F2F2" w:themeFill="background1" w:themeFillShade="F2"/>
            <w:vAlign w:val="center"/>
            <w:hideMark/>
          </w:tcPr>
          <w:p w14:paraId="05B49DB2" w14:textId="77777777" w:rsid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ΜΟΝ.</w:t>
            </w:r>
          </w:p>
          <w:p w14:paraId="2CC55A36" w14:textId="4C62CF39"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ΜΕΤΡΗΣΗΣ</w:t>
            </w:r>
          </w:p>
        </w:tc>
        <w:tc>
          <w:tcPr>
            <w:tcW w:w="820" w:type="pct"/>
            <w:shd w:val="clear" w:color="auto" w:fill="F2F2F2" w:themeFill="background1" w:themeFillShade="F2"/>
            <w:vAlign w:val="center"/>
            <w:hideMark/>
          </w:tcPr>
          <w:p w14:paraId="2A228B08"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ΠΟΣΟΤΗΤΑ</w:t>
            </w:r>
          </w:p>
        </w:tc>
        <w:tc>
          <w:tcPr>
            <w:tcW w:w="777" w:type="pct"/>
            <w:shd w:val="clear" w:color="auto" w:fill="F2F2F2" w:themeFill="background1" w:themeFillShade="F2"/>
            <w:vAlign w:val="center"/>
            <w:hideMark/>
          </w:tcPr>
          <w:p w14:paraId="0A3C7B57"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ΤΙΜΗ</w:t>
            </w:r>
          </w:p>
          <w:p w14:paraId="4D546C61"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ΜΟΝΑΔΟΣ</w:t>
            </w:r>
          </w:p>
        </w:tc>
        <w:tc>
          <w:tcPr>
            <w:tcW w:w="662" w:type="pct"/>
            <w:shd w:val="clear" w:color="auto" w:fill="F2F2F2" w:themeFill="background1" w:themeFillShade="F2"/>
            <w:vAlign w:val="center"/>
            <w:hideMark/>
          </w:tcPr>
          <w:p w14:paraId="3ACEB2C9" w14:textId="77777777" w:rsidR="003019FA" w:rsidRPr="003019FA" w:rsidRDefault="003019FA" w:rsidP="003019FA">
            <w:pPr>
              <w:spacing w:after="0" w:line="240" w:lineRule="auto"/>
              <w:jc w:val="center"/>
              <w:rPr>
                <w:rFonts w:ascii="Book Antiqua" w:hAnsi="Book Antiqua"/>
                <w:b/>
                <w:color w:val="000000"/>
                <w:sz w:val="20"/>
                <w:szCs w:val="20"/>
              </w:rPr>
            </w:pPr>
            <w:r w:rsidRPr="003019FA">
              <w:rPr>
                <w:rFonts w:ascii="Book Antiqua" w:hAnsi="Book Antiqua"/>
                <w:b/>
                <w:color w:val="000000"/>
                <w:sz w:val="20"/>
                <w:szCs w:val="20"/>
              </w:rPr>
              <w:t>ΣΥΝΟΛΟ</w:t>
            </w:r>
          </w:p>
        </w:tc>
      </w:tr>
      <w:tr w:rsidR="003019FA" w:rsidRPr="003019FA" w14:paraId="083A9C34" w14:textId="77777777" w:rsidTr="003019FA">
        <w:trPr>
          <w:trHeight w:val="1392"/>
          <w:jc w:val="center"/>
        </w:trPr>
        <w:tc>
          <w:tcPr>
            <w:tcW w:w="322" w:type="pct"/>
            <w:noWrap/>
            <w:vAlign w:val="center"/>
            <w:hideMark/>
          </w:tcPr>
          <w:p w14:paraId="6BC400D2" w14:textId="77777777" w:rsidR="003019FA" w:rsidRPr="003019FA" w:rsidRDefault="003019FA" w:rsidP="003019FA">
            <w:pPr>
              <w:spacing w:after="0" w:line="240" w:lineRule="auto"/>
              <w:jc w:val="center"/>
              <w:rPr>
                <w:rFonts w:ascii="Book Antiqua" w:hAnsi="Book Antiqua"/>
                <w:color w:val="000000"/>
                <w:sz w:val="20"/>
                <w:szCs w:val="20"/>
              </w:rPr>
            </w:pPr>
            <w:r w:rsidRPr="003019FA">
              <w:rPr>
                <w:rFonts w:ascii="Book Antiqua" w:hAnsi="Book Antiqua"/>
                <w:color w:val="000000"/>
                <w:sz w:val="20"/>
                <w:szCs w:val="20"/>
              </w:rPr>
              <w:t>1</w:t>
            </w:r>
          </w:p>
        </w:tc>
        <w:tc>
          <w:tcPr>
            <w:tcW w:w="1624" w:type="pct"/>
            <w:vAlign w:val="center"/>
            <w:hideMark/>
          </w:tcPr>
          <w:p w14:paraId="59605C51" w14:textId="77777777" w:rsidR="003019FA" w:rsidRPr="003019FA" w:rsidRDefault="003019FA" w:rsidP="003019FA">
            <w:pPr>
              <w:spacing w:after="0" w:line="240" w:lineRule="auto"/>
              <w:rPr>
                <w:rFonts w:ascii="Book Antiqua" w:hAnsi="Book Antiqua"/>
                <w:color w:val="000000"/>
                <w:sz w:val="20"/>
                <w:szCs w:val="20"/>
              </w:rPr>
            </w:pPr>
            <w:r w:rsidRPr="003019FA">
              <w:rPr>
                <w:rFonts w:ascii="Book Antiqua" w:hAnsi="Book Antiqua" w:cs="Tahoma"/>
                <w:sz w:val="20"/>
                <w:szCs w:val="20"/>
              </w:rPr>
              <w:t>Φάκελα αλληλογραφίας διαστάσεων 11,50εκ.Χ23,50εκ., με αυτοκόλλητη ταινία στη μικρή πλευρά (τύπου σακούλας), χρώματος λευκού, με το λογότυπο του Δήμου (όπως το υπόδειγμα)</w:t>
            </w:r>
          </w:p>
        </w:tc>
        <w:tc>
          <w:tcPr>
            <w:tcW w:w="794" w:type="pct"/>
            <w:vAlign w:val="center"/>
            <w:hideMark/>
          </w:tcPr>
          <w:p w14:paraId="60C27C25" w14:textId="77777777" w:rsidR="003019FA" w:rsidRPr="003019FA" w:rsidRDefault="003019FA" w:rsidP="003019FA">
            <w:pPr>
              <w:spacing w:after="0" w:line="240" w:lineRule="auto"/>
              <w:jc w:val="center"/>
              <w:rPr>
                <w:rFonts w:ascii="Book Antiqua" w:hAnsi="Book Antiqua"/>
                <w:color w:val="000000"/>
                <w:sz w:val="20"/>
                <w:szCs w:val="20"/>
              </w:rPr>
            </w:pPr>
            <w:r w:rsidRPr="003019FA">
              <w:rPr>
                <w:rFonts w:ascii="Book Antiqua" w:hAnsi="Book Antiqua"/>
                <w:color w:val="000000"/>
                <w:sz w:val="20"/>
                <w:szCs w:val="20"/>
              </w:rPr>
              <w:t>τεμ.</w:t>
            </w:r>
          </w:p>
        </w:tc>
        <w:tc>
          <w:tcPr>
            <w:tcW w:w="820" w:type="pct"/>
            <w:noWrap/>
            <w:vAlign w:val="center"/>
            <w:hideMark/>
          </w:tcPr>
          <w:p w14:paraId="202186CA" w14:textId="77777777" w:rsidR="003019FA" w:rsidRPr="003019FA" w:rsidRDefault="003019FA" w:rsidP="003019FA">
            <w:pPr>
              <w:spacing w:after="0" w:line="240" w:lineRule="auto"/>
              <w:jc w:val="center"/>
              <w:rPr>
                <w:rFonts w:ascii="Book Antiqua" w:hAnsi="Book Antiqua"/>
                <w:color w:val="000000"/>
                <w:sz w:val="20"/>
                <w:szCs w:val="20"/>
              </w:rPr>
            </w:pPr>
            <w:r w:rsidRPr="003019FA">
              <w:rPr>
                <w:rFonts w:ascii="Book Antiqua" w:hAnsi="Book Antiqua"/>
                <w:color w:val="000000"/>
                <w:sz w:val="20"/>
                <w:szCs w:val="20"/>
              </w:rPr>
              <w:t>20.000</w:t>
            </w:r>
          </w:p>
        </w:tc>
        <w:tc>
          <w:tcPr>
            <w:tcW w:w="777" w:type="pct"/>
            <w:noWrap/>
            <w:vAlign w:val="center"/>
            <w:hideMark/>
          </w:tcPr>
          <w:p w14:paraId="413CA3B6" w14:textId="77777777" w:rsidR="003019FA" w:rsidRPr="003019FA" w:rsidRDefault="003019FA" w:rsidP="003019FA">
            <w:pPr>
              <w:spacing w:after="0" w:line="240" w:lineRule="auto"/>
              <w:jc w:val="center"/>
              <w:rPr>
                <w:rFonts w:ascii="Book Antiqua" w:hAnsi="Book Antiqua"/>
                <w:sz w:val="20"/>
                <w:szCs w:val="20"/>
              </w:rPr>
            </w:pPr>
            <w:r w:rsidRPr="003019FA">
              <w:rPr>
                <w:rFonts w:ascii="Book Antiqua" w:hAnsi="Book Antiqua"/>
                <w:sz w:val="20"/>
                <w:szCs w:val="20"/>
              </w:rPr>
              <w:t>0,05 €</w:t>
            </w:r>
          </w:p>
        </w:tc>
        <w:tc>
          <w:tcPr>
            <w:tcW w:w="662" w:type="pct"/>
            <w:noWrap/>
            <w:vAlign w:val="center"/>
          </w:tcPr>
          <w:p w14:paraId="4E615D06" w14:textId="77777777" w:rsidR="003019FA" w:rsidRPr="003019FA" w:rsidRDefault="003019FA" w:rsidP="003019FA">
            <w:pPr>
              <w:spacing w:after="0" w:line="240" w:lineRule="auto"/>
              <w:jc w:val="right"/>
              <w:rPr>
                <w:rFonts w:ascii="Book Antiqua" w:hAnsi="Book Antiqua"/>
                <w:color w:val="000000"/>
                <w:sz w:val="20"/>
                <w:szCs w:val="20"/>
              </w:rPr>
            </w:pPr>
            <w:r w:rsidRPr="003019FA">
              <w:rPr>
                <w:rFonts w:ascii="Book Antiqua" w:hAnsi="Book Antiqua"/>
                <w:color w:val="000000"/>
                <w:sz w:val="20"/>
                <w:szCs w:val="20"/>
              </w:rPr>
              <w:t>1.000,00 €</w:t>
            </w:r>
          </w:p>
        </w:tc>
      </w:tr>
      <w:tr w:rsidR="003019FA" w:rsidRPr="003019FA" w14:paraId="31CD049B" w14:textId="77777777" w:rsidTr="003019FA">
        <w:trPr>
          <w:trHeight w:val="60"/>
          <w:jc w:val="center"/>
        </w:trPr>
        <w:tc>
          <w:tcPr>
            <w:tcW w:w="4338" w:type="pct"/>
            <w:gridSpan w:val="5"/>
            <w:shd w:val="clear" w:color="auto" w:fill="F2F2F2" w:themeFill="background1" w:themeFillShade="F2"/>
            <w:noWrap/>
            <w:vAlign w:val="center"/>
            <w:hideMark/>
          </w:tcPr>
          <w:p w14:paraId="4B873561"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ΣΥΝΟΛΟ</w:t>
            </w:r>
          </w:p>
        </w:tc>
        <w:tc>
          <w:tcPr>
            <w:tcW w:w="662" w:type="pct"/>
            <w:shd w:val="clear" w:color="auto" w:fill="F2F2F2" w:themeFill="background1" w:themeFillShade="F2"/>
            <w:noWrap/>
            <w:vAlign w:val="center"/>
            <w:hideMark/>
          </w:tcPr>
          <w:p w14:paraId="1D17B6D0"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1.000,00 €</w:t>
            </w:r>
          </w:p>
        </w:tc>
      </w:tr>
      <w:tr w:rsidR="003019FA" w:rsidRPr="003019FA" w14:paraId="4937A146" w14:textId="77777777" w:rsidTr="003019FA">
        <w:trPr>
          <w:trHeight w:val="60"/>
          <w:jc w:val="center"/>
        </w:trPr>
        <w:tc>
          <w:tcPr>
            <w:tcW w:w="4338" w:type="pct"/>
            <w:gridSpan w:val="5"/>
            <w:shd w:val="clear" w:color="auto" w:fill="F2F2F2" w:themeFill="background1" w:themeFillShade="F2"/>
            <w:noWrap/>
            <w:vAlign w:val="center"/>
            <w:hideMark/>
          </w:tcPr>
          <w:p w14:paraId="21368D3F"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ΦΠΑ 17%</w:t>
            </w:r>
          </w:p>
        </w:tc>
        <w:tc>
          <w:tcPr>
            <w:tcW w:w="662" w:type="pct"/>
            <w:shd w:val="clear" w:color="auto" w:fill="F2F2F2" w:themeFill="background1" w:themeFillShade="F2"/>
            <w:noWrap/>
            <w:vAlign w:val="center"/>
            <w:hideMark/>
          </w:tcPr>
          <w:p w14:paraId="44D562AF"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170,00 €</w:t>
            </w:r>
          </w:p>
        </w:tc>
      </w:tr>
      <w:tr w:rsidR="003019FA" w:rsidRPr="003019FA" w14:paraId="13D1ADE6" w14:textId="77777777" w:rsidTr="003019FA">
        <w:trPr>
          <w:trHeight w:val="60"/>
          <w:jc w:val="center"/>
        </w:trPr>
        <w:tc>
          <w:tcPr>
            <w:tcW w:w="4338" w:type="pct"/>
            <w:gridSpan w:val="5"/>
            <w:shd w:val="clear" w:color="auto" w:fill="F2F2F2" w:themeFill="background1" w:themeFillShade="F2"/>
            <w:noWrap/>
            <w:vAlign w:val="center"/>
            <w:hideMark/>
          </w:tcPr>
          <w:p w14:paraId="7632E221"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ΤΕΛΙΚΟ</w:t>
            </w:r>
          </w:p>
        </w:tc>
        <w:tc>
          <w:tcPr>
            <w:tcW w:w="662" w:type="pct"/>
            <w:shd w:val="clear" w:color="auto" w:fill="F2F2F2" w:themeFill="background1" w:themeFillShade="F2"/>
            <w:noWrap/>
            <w:vAlign w:val="center"/>
            <w:hideMark/>
          </w:tcPr>
          <w:p w14:paraId="1919F4D1" w14:textId="77777777" w:rsidR="003019FA" w:rsidRPr="003019FA" w:rsidRDefault="003019FA" w:rsidP="003019FA">
            <w:pPr>
              <w:spacing w:after="0" w:line="240" w:lineRule="auto"/>
              <w:jc w:val="right"/>
              <w:rPr>
                <w:rFonts w:ascii="Book Antiqua" w:hAnsi="Book Antiqua"/>
                <w:b/>
                <w:bCs/>
                <w:color w:val="000000"/>
                <w:sz w:val="20"/>
                <w:szCs w:val="20"/>
              </w:rPr>
            </w:pPr>
            <w:r w:rsidRPr="003019FA">
              <w:rPr>
                <w:rFonts w:ascii="Book Antiqua" w:hAnsi="Book Antiqua"/>
                <w:b/>
                <w:bCs/>
                <w:color w:val="000000"/>
                <w:sz w:val="20"/>
                <w:szCs w:val="20"/>
              </w:rPr>
              <w:t>1.170,00 €</w:t>
            </w:r>
          </w:p>
        </w:tc>
      </w:tr>
    </w:tbl>
    <w:p w14:paraId="68BC3D26" w14:textId="7D125CEC" w:rsidR="003019FA" w:rsidRDefault="003019FA" w:rsidP="003019FA">
      <w:pPr>
        <w:spacing w:after="0"/>
        <w:rPr>
          <w:rFonts w:ascii="Book Antiqua" w:hAnsi="Book Antiqua"/>
        </w:rPr>
      </w:pPr>
    </w:p>
    <w:p w14:paraId="4483D0D5" w14:textId="0C2B4BA0" w:rsidR="003019FA" w:rsidRDefault="00CF048B" w:rsidP="003019FA">
      <w:pPr>
        <w:spacing w:after="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ΘΕΩΡΗΘΗΚΕ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3098"/>
        <w:gridCol w:w="3260"/>
      </w:tblGrid>
      <w:tr w:rsidR="003019FA" w:rsidRPr="00346B8E" w14:paraId="0351A16C" w14:textId="77777777" w:rsidTr="00CF048B">
        <w:trPr>
          <w:jc w:val="center"/>
        </w:trPr>
        <w:tc>
          <w:tcPr>
            <w:tcW w:w="2750" w:type="dxa"/>
            <w:vAlign w:val="center"/>
          </w:tcPr>
          <w:p w14:paraId="00C7B32D" w14:textId="77777777" w:rsidR="003019FA" w:rsidRPr="001C49F6" w:rsidRDefault="003019FA" w:rsidP="00346B8E">
            <w:pPr>
              <w:tabs>
                <w:tab w:val="left" w:pos="-426"/>
              </w:tabs>
              <w:jc w:val="center"/>
              <w:rPr>
                <w:rFonts w:ascii="Book Antiqua" w:hAnsi="Book Antiqua"/>
                <w:b/>
                <w:u w:val="single"/>
              </w:rPr>
            </w:pPr>
            <w:r>
              <w:rPr>
                <w:rFonts w:ascii="Book Antiqua" w:hAnsi="Book Antiqua"/>
                <w:b/>
                <w:u w:val="single"/>
              </w:rPr>
              <w:t xml:space="preserve">Ο </w:t>
            </w:r>
            <w:r w:rsidRPr="001C49F6">
              <w:rPr>
                <w:rFonts w:ascii="Book Antiqua" w:hAnsi="Book Antiqua"/>
                <w:b/>
                <w:u w:val="single"/>
              </w:rPr>
              <w:t>Συντάξας</w:t>
            </w:r>
          </w:p>
        </w:tc>
        <w:tc>
          <w:tcPr>
            <w:tcW w:w="3098" w:type="dxa"/>
            <w:vAlign w:val="center"/>
          </w:tcPr>
          <w:p w14:paraId="083186B0" w14:textId="01827532" w:rsidR="003019FA" w:rsidRPr="00346B8E" w:rsidRDefault="003019FA" w:rsidP="00346B8E">
            <w:pPr>
              <w:tabs>
                <w:tab w:val="left" w:pos="-426"/>
              </w:tabs>
              <w:jc w:val="center"/>
              <w:rPr>
                <w:rFonts w:ascii="Book Antiqua" w:hAnsi="Book Antiqua" w:cs="Arial"/>
                <w:b/>
                <w:u w:val="single"/>
              </w:rPr>
            </w:pPr>
          </w:p>
        </w:tc>
        <w:tc>
          <w:tcPr>
            <w:tcW w:w="3260" w:type="dxa"/>
            <w:vAlign w:val="center"/>
          </w:tcPr>
          <w:p w14:paraId="6F08D066" w14:textId="77777777" w:rsidR="003019FA" w:rsidRPr="00346B8E" w:rsidRDefault="003019FA" w:rsidP="00346B8E">
            <w:pPr>
              <w:tabs>
                <w:tab w:val="left" w:pos="-426"/>
              </w:tabs>
              <w:jc w:val="center"/>
              <w:rPr>
                <w:rFonts w:ascii="Book Antiqua" w:hAnsi="Book Antiqua" w:cs="Arial"/>
                <w:b/>
                <w:u w:val="single"/>
              </w:rPr>
            </w:pPr>
            <w:r>
              <w:rPr>
                <w:rFonts w:ascii="Book Antiqua" w:hAnsi="Book Antiqua" w:cs="Arial"/>
                <w:b/>
                <w:u w:val="single"/>
              </w:rPr>
              <w:t xml:space="preserve">Η </w:t>
            </w:r>
            <w:r w:rsidRPr="00346B8E">
              <w:rPr>
                <w:rFonts w:ascii="Book Antiqua" w:hAnsi="Book Antiqua" w:cs="Arial"/>
                <w:b/>
                <w:u w:val="single"/>
              </w:rPr>
              <w:t>Αναπληρώτρια</w:t>
            </w:r>
          </w:p>
          <w:p w14:paraId="402FC2D1" w14:textId="77777777" w:rsidR="003019FA" w:rsidRPr="00346B8E" w:rsidRDefault="003019FA" w:rsidP="00346B8E">
            <w:pPr>
              <w:tabs>
                <w:tab w:val="left" w:pos="-426"/>
              </w:tabs>
              <w:jc w:val="center"/>
              <w:rPr>
                <w:rFonts w:ascii="Book Antiqua" w:hAnsi="Book Antiqua" w:cs="Arial"/>
                <w:b/>
                <w:u w:val="single"/>
              </w:rPr>
            </w:pPr>
            <w:r w:rsidRPr="00346B8E">
              <w:rPr>
                <w:rFonts w:ascii="Book Antiqua" w:hAnsi="Book Antiqua" w:cs="Arial"/>
                <w:b/>
                <w:u w:val="single"/>
              </w:rPr>
              <w:t>Προϊσταμένη Δ/νσης</w:t>
            </w:r>
          </w:p>
        </w:tc>
      </w:tr>
      <w:tr w:rsidR="003019FA" w:rsidRPr="00346B8E" w14:paraId="318C6838" w14:textId="77777777" w:rsidTr="00CF048B">
        <w:trPr>
          <w:jc w:val="center"/>
        </w:trPr>
        <w:tc>
          <w:tcPr>
            <w:tcW w:w="2750" w:type="dxa"/>
          </w:tcPr>
          <w:p w14:paraId="6DAA6960" w14:textId="77777777" w:rsidR="003019FA" w:rsidRDefault="003019FA" w:rsidP="00346B8E">
            <w:pPr>
              <w:tabs>
                <w:tab w:val="left" w:pos="-426"/>
              </w:tabs>
              <w:jc w:val="center"/>
              <w:rPr>
                <w:rFonts w:ascii="Book Antiqua" w:hAnsi="Book Antiqua"/>
              </w:rPr>
            </w:pPr>
          </w:p>
          <w:p w14:paraId="3D996A1C" w14:textId="77777777" w:rsidR="003019FA" w:rsidRDefault="003019FA" w:rsidP="00346B8E">
            <w:pPr>
              <w:tabs>
                <w:tab w:val="left" w:pos="-426"/>
              </w:tabs>
              <w:jc w:val="center"/>
              <w:rPr>
                <w:rFonts w:ascii="Book Antiqua" w:hAnsi="Book Antiqua"/>
              </w:rPr>
            </w:pPr>
          </w:p>
          <w:p w14:paraId="418883AC" w14:textId="77777777" w:rsidR="003019FA" w:rsidRDefault="003019FA" w:rsidP="00346B8E">
            <w:pPr>
              <w:tabs>
                <w:tab w:val="left" w:pos="-426"/>
              </w:tabs>
              <w:jc w:val="center"/>
              <w:rPr>
                <w:rFonts w:ascii="Book Antiqua" w:hAnsi="Book Antiqua"/>
              </w:rPr>
            </w:pPr>
          </w:p>
          <w:p w14:paraId="2D302C9C" w14:textId="77777777" w:rsidR="003019FA" w:rsidRDefault="003019FA" w:rsidP="00346B8E">
            <w:pPr>
              <w:tabs>
                <w:tab w:val="left" w:pos="-426"/>
              </w:tabs>
              <w:jc w:val="center"/>
              <w:rPr>
                <w:rFonts w:ascii="Book Antiqua" w:hAnsi="Book Antiqua" w:cs="Arial"/>
                <w:lang w:val="en-US"/>
              </w:rPr>
            </w:pPr>
            <w:r w:rsidRPr="001C49F6">
              <w:rPr>
                <w:rFonts w:ascii="Book Antiqua" w:hAnsi="Book Antiqua"/>
              </w:rPr>
              <w:t>Γεώργιος Στεφανούδης</w:t>
            </w:r>
          </w:p>
        </w:tc>
        <w:tc>
          <w:tcPr>
            <w:tcW w:w="3098" w:type="dxa"/>
          </w:tcPr>
          <w:p w14:paraId="12FB90B2" w14:textId="04D6B052" w:rsidR="003019FA" w:rsidRPr="00346B8E" w:rsidRDefault="003019FA" w:rsidP="00346B8E">
            <w:pPr>
              <w:tabs>
                <w:tab w:val="left" w:pos="-426"/>
              </w:tabs>
              <w:jc w:val="center"/>
              <w:rPr>
                <w:rFonts w:ascii="Book Antiqua" w:hAnsi="Book Antiqua" w:cs="Arial"/>
                <w:b/>
                <w:u w:val="single"/>
              </w:rPr>
            </w:pPr>
          </w:p>
        </w:tc>
        <w:tc>
          <w:tcPr>
            <w:tcW w:w="3260" w:type="dxa"/>
          </w:tcPr>
          <w:p w14:paraId="57EAC139" w14:textId="77777777" w:rsidR="003019FA" w:rsidRDefault="003019FA" w:rsidP="00346B8E">
            <w:pPr>
              <w:tabs>
                <w:tab w:val="left" w:pos="-426"/>
              </w:tabs>
              <w:jc w:val="center"/>
              <w:rPr>
                <w:rFonts w:ascii="Book Antiqua" w:hAnsi="Book Antiqua" w:cs="Arial"/>
                <w:b/>
                <w:u w:val="single"/>
              </w:rPr>
            </w:pPr>
          </w:p>
          <w:p w14:paraId="64038943" w14:textId="77777777" w:rsidR="003019FA" w:rsidRPr="00346B8E" w:rsidRDefault="003019FA" w:rsidP="00346B8E">
            <w:pPr>
              <w:tabs>
                <w:tab w:val="left" w:pos="-426"/>
              </w:tabs>
              <w:jc w:val="center"/>
              <w:rPr>
                <w:rFonts w:ascii="Book Antiqua" w:hAnsi="Book Antiqua" w:cs="Arial"/>
              </w:rPr>
            </w:pPr>
          </w:p>
          <w:p w14:paraId="76B5BC35" w14:textId="77777777" w:rsidR="003019FA" w:rsidRPr="00346B8E" w:rsidRDefault="003019FA" w:rsidP="00346B8E">
            <w:pPr>
              <w:tabs>
                <w:tab w:val="left" w:pos="-426"/>
              </w:tabs>
              <w:jc w:val="center"/>
              <w:rPr>
                <w:rFonts w:ascii="Book Antiqua" w:hAnsi="Book Antiqua" w:cs="Arial"/>
              </w:rPr>
            </w:pPr>
          </w:p>
          <w:p w14:paraId="35023A89" w14:textId="77777777" w:rsidR="003019FA" w:rsidRPr="00346B8E" w:rsidRDefault="003019FA" w:rsidP="00346B8E">
            <w:pPr>
              <w:tabs>
                <w:tab w:val="left" w:pos="-426"/>
              </w:tabs>
              <w:jc w:val="center"/>
              <w:rPr>
                <w:rFonts w:ascii="Book Antiqua" w:hAnsi="Book Antiqua" w:cs="Arial"/>
              </w:rPr>
            </w:pPr>
            <w:r w:rsidRPr="00346B8E">
              <w:rPr>
                <w:rFonts w:ascii="Book Antiqua" w:hAnsi="Book Antiqua" w:cs="Arial"/>
              </w:rPr>
              <w:t>Σμαράγδα Παληού</w:t>
            </w:r>
          </w:p>
        </w:tc>
      </w:tr>
    </w:tbl>
    <w:p w14:paraId="13DE2AD8" w14:textId="4D1E50A6" w:rsidR="00E24FC8" w:rsidRDefault="00E24FC8" w:rsidP="003019FA">
      <w:pPr>
        <w:spacing w:after="0"/>
        <w:rPr>
          <w:rFonts w:ascii="Book Antiqua" w:hAnsi="Book Antiqua"/>
        </w:rPr>
      </w:pPr>
    </w:p>
    <w:p w14:paraId="1F08C247" w14:textId="1925CE0E" w:rsidR="00E24FC8" w:rsidRPr="00E24FC8" w:rsidRDefault="00E24FC8" w:rsidP="00E24FC8">
      <w:pPr>
        <w:spacing w:after="0"/>
        <w:jc w:val="center"/>
        <w:rPr>
          <w:rFonts w:ascii="Book Antiqua" w:hAnsi="Book Antiqua"/>
          <w:b/>
          <w:bCs/>
          <w:u w:val="single"/>
        </w:rPr>
      </w:pPr>
      <w:r w:rsidRPr="00E24FC8">
        <w:rPr>
          <w:rFonts w:ascii="Book Antiqua" w:hAnsi="Book Antiqua"/>
          <w:b/>
          <w:bCs/>
          <w:u w:val="single"/>
        </w:rPr>
        <w:lastRenderedPageBreak/>
        <w:t>ΠΑΡΑΡΤΗΜΑ</w:t>
      </w:r>
    </w:p>
    <w:p w14:paraId="5A5EB704" w14:textId="7FEF16A3" w:rsidR="00E24FC8" w:rsidRDefault="00E24FC8" w:rsidP="00E24FC8">
      <w:pPr>
        <w:spacing w:after="0"/>
        <w:jc w:val="center"/>
        <w:rPr>
          <w:rFonts w:ascii="Book Antiqua" w:hAnsi="Book Antiqua"/>
        </w:rPr>
      </w:pPr>
      <w:r>
        <w:rPr>
          <w:rFonts w:ascii="Book Antiqua" w:hAnsi="Book Antiqua"/>
        </w:rPr>
        <w:t>(Υπόδειγμα φακέλου)</w:t>
      </w:r>
    </w:p>
    <w:p w14:paraId="124474DC" w14:textId="18C2607D" w:rsidR="00E24FC8" w:rsidRDefault="00E24FC8" w:rsidP="00E24FC8">
      <w:pPr>
        <w:spacing w:after="0"/>
        <w:jc w:val="center"/>
        <w:rPr>
          <w:rFonts w:ascii="Book Antiqua" w:hAnsi="Book Antiqua"/>
        </w:rPr>
      </w:pPr>
    </w:p>
    <w:p w14:paraId="73FC51E1" w14:textId="59EF06B6" w:rsidR="00E24FC8" w:rsidRDefault="00E24FC8" w:rsidP="00E24FC8">
      <w:pPr>
        <w:spacing w:after="0"/>
        <w:jc w:val="center"/>
        <w:rPr>
          <w:rFonts w:ascii="Book Antiqua" w:hAnsi="Book Antiqua"/>
        </w:rPr>
      </w:pPr>
    </w:p>
    <w:p w14:paraId="32899FE2" w14:textId="758CE2A0" w:rsidR="00E24FC8" w:rsidRDefault="00E24FC8" w:rsidP="00E24FC8">
      <w:pPr>
        <w:spacing w:after="0"/>
        <w:jc w:val="center"/>
        <w:rPr>
          <w:rFonts w:ascii="Book Antiqua" w:hAnsi="Book Antiqua"/>
        </w:rPr>
      </w:pPr>
    </w:p>
    <w:p w14:paraId="0896CBC4" w14:textId="7AF93028" w:rsidR="00A13005" w:rsidRDefault="00A13005" w:rsidP="00E24FC8">
      <w:pPr>
        <w:spacing w:after="0"/>
        <w:jc w:val="center"/>
        <w:rPr>
          <w:rFonts w:ascii="Book Antiqua" w:hAnsi="Book Antiqua"/>
        </w:rPr>
      </w:pPr>
      <w:r>
        <w:rPr>
          <w:rFonts w:ascii="Book Antiqua" w:hAnsi="Book Antiqua"/>
          <w:noProof/>
        </w:rPr>
        <mc:AlternateContent>
          <mc:Choice Requires="wpg">
            <w:drawing>
              <wp:anchor distT="0" distB="0" distL="114300" distR="114300" simplePos="0" relativeHeight="251660288" behindDoc="0" locked="0" layoutInCell="1" allowOverlap="1" wp14:anchorId="44B97541" wp14:editId="7182A39F">
                <wp:simplePos x="0" y="0"/>
                <wp:positionH relativeFrom="column">
                  <wp:posOffset>1751109</wp:posOffset>
                </wp:positionH>
                <wp:positionV relativeFrom="paragraph">
                  <wp:posOffset>15599</wp:posOffset>
                </wp:positionV>
                <wp:extent cx="2790908" cy="230505"/>
                <wp:effectExtent l="38100" t="0" r="0" b="0"/>
                <wp:wrapNone/>
                <wp:docPr id="5" name="Ομάδα 5"/>
                <wp:cNvGraphicFramePr/>
                <a:graphic xmlns:a="http://schemas.openxmlformats.org/drawingml/2006/main">
                  <a:graphicData uri="http://schemas.microsoft.com/office/word/2010/wordprocessingGroup">
                    <wpg:wgp>
                      <wpg:cNvGrpSpPr/>
                      <wpg:grpSpPr>
                        <a:xfrm>
                          <a:off x="0" y="0"/>
                          <a:ext cx="2790908" cy="230505"/>
                          <a:chOff x="-47706" y="0"/>
                          <a:chExt cx="2790908" cy="230505"/>
                        </a:xfrm>
                      </wpg:grpSpPr>
                      <wps:wsp>
                        <wps:cNvPr id="3" name="Ευθύγραμμο βέλος σύνδεσης 3"/>
                        <wps:cNvCnPr/>
                        <wps:spPr>
                          <a:xfrm>
                            <a:off x="-47706" y="139810"/>
                            <a:ext cx="279090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17" name="Πλαίσιο κειμένου 2"/>
                        <wps:cNvSpPr txBox="1">
                          <a:spLocks noChangeArrowheads="1"/>
                        </wps:cNvSpPr>
                        <wps:spPr bwMode="auto">
                          <a:xfrm>
                            <a:off x="1051229" y="0"/>
                            <a:ext cx="723265" cy="230505"/>
                          </a:xfrm>
                          <a:prstGeom prst="rect">
                            <a:avLst/>
                          </a:prstGeom>
                          <a:solidFill>
                            <a:srgbClr val="FFFFFF"/>
                          </a:solidFill>
                          <a:ln w="9525">
                            <a:noFill/>
                            <a:miter lim="800000"/>
                            <a:headEnd/>
                            <a:tailEnd/>
                          </a:ln>
                        </wps:spPr>
                        <wps:txbx>
                          <w:txbxContent>
                            <w:p w14:paraId="7D0C1EA1" w14:textId="20A95652" w:rsidR="00E24FC8" w:rsidRDefault="00E24FC8">
                              <w:r>
                                <w:t>11,50 εκ.</w:t>
                              </w:r>
                            </w:p>
                          </w:txbxContent>
                        </wps:txbx>
                        <wps:bodyPr rot="0" vert="horz" wrap="square" lIns="91440" tIns="45720" rIns="91440" bIns="45720" anchor="t" anchorCtr="0">
                          <a:noAutofit/>
                        </wps:bodyPr>
                      </wps:wsp>
                    </wpg:wgp>
                  </a:graphicData>
                </a:graphic>
              </wp:anchor>
            </w:drawing>
          </mc:Choice>
          <mc:Fallback>
            <w:pict>
              <v:group w14:anchorId="44B97541" id="Ομάδα 5" o:spid="_x0000_s1026" style="position:absolute;left:0;text-align:left;margin-left:137.9pt;margin-top:1.25pt;width:219.75pt;height:18.15pt;z-index:251660288" coordorigin="-477" coordsize="27909,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">
                <v:shapetype id="_x0000_t32" coordsize="21600,21600" o:spt="32" o:oned="t" path="m,l21600,21600e" filled="f">
                  <v:path arrowok="t" fillok="f" o:connecttype="none"/>
                  <o:lock v:ext="edit" shapetype="t"/>
                </v:shapetype>
                <v:shape id="Ευθύγραμμο βέλος σύνδεσης 3" o:spid="_x0000_s1027" type="#_x0000_t32" style="position:absolute;left:-477;top:1398;width:279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" strokecolor="#4472c4 [3204]" strokeweight=".5pt">
                  <v:stroke startarrow="block" endarrow="block" joinstyle="miter"/>
                </v:shape>
                <v:shapetype id="_x0000_t202" coordsize="21600,21600" o:spt="202" path="m,l,21600r21600,l21600,xe">
                  <v:stroke joinstyle="miter"/>
                  <v:path gradientshapeok="t" o:connecttype="rect"/>
                </v:shapetype>
                <v:shape id="Πλαίσιο κειμένου 2" o:spid="_x0000_s1028" type="#_x0000_t202" style="position:absolute;left:10512;width:723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D0C1EA1" w14:textId="20A95652" w:rsidR="00E24FC8" w:rsidRDefault="00E24FC8">
                        <w:r>
                          <w:t>11,50 εκ.</w:t>
                        </w:r>
                      </w:p>
                    </w:txbxContent>
                  </v:textbox>
                </v:shape>
              </v:group>
            </w:pict>
          </mc:Fallback>
        </mc:AlternateContent>
      </w:r>
      <w:r>
        <w:rPr>
          <w:rFonts w:ascii="Book Antiqua" w:hAnsi="Book Antiqua"/>
        </w:rPr>
        <w:t xml:space="preserve"> </w:t>
      </w:r>
    </w:p>
    <w:p w14:paraId="3DDEA337" w14:textId="648D910B" w:rsidR="00A13005" w:rsidRDefault="00A13005" w:rsidP="00E24FC8">
      <w:pPr>
        <w:spacing w:after="0"/>
        <w:jc w:val="center"/>
        <w:rPr>
          <w:rFonts w:ascii="Book Antiqua" w:hAnsi="Book Antiqua"/>
        </w:rPr>
      </w:pPr>
      <w:r>
        <w:rPr>
          <w:rFonts w:ascii="Book Antiqua" w:hAnsi="Book Antiqua"/>
          <w:noProof/>
        </w:rPr>
        <mc:AlternateContent>
          <mc:Choice Requires="wpg">
            <w:drawing>
              <wp:anchor distT="0" distB="0" distL="114300" distR="114300" simplePos="0" relativeHeight="251665408" behindDoc="0" locked="0" layoutInCell="1" allowOverlap="1" wp14:anchorId="26024783" wp14:editId="208E96CC">
                <wp:simplePos x="0" y="0"/>
                <wp:positionH relativeFrom="column">
                  <wp:posOffset>973538</wp:posOffset>
                </wp:positionH>
                <wp:positionV relativeFrom="paragraph">
                  <wp:posOffset>224183</wp:posOffset>
                </wp:positionV>
                <wp:extent cx="723265" cy="5534108"/>
                <wp:effectExtent l="0" t="38100" r="635" b="47625"/>
                <wp:wrapNone/>
                <wp:docPr id="7" name="Ομάδα 7"/>
                <wp:cNvGraphicFramePr/>
                <a:graphic xmlns:a="http://schemas.openxmlformats.org/drawingml/2006/main">
                  <a:graphicData uri="http://schemas.microsoft.com/office/word/2010/wordprocessingGroup">
                    <wpg:wgp>
                      <wpg:cNvGrpSpPr/>
                      <wpg:grpSpPr>
                        <a:xfrm>
                          <a:off x="0" y="0"/>
                          <a:ext cx="723265" cy="5534108"/>
                          <a:chOff x="0" y="0"/>
                          <a:chExt cx="723265" cy="5534108"/>
                        </a:xfrm>
                      </wpg:grpSpPr>
                      <wps:wsp>
                        <wps:cNvPr id="6" name="Ευθύγραμμο βέλος σύνδεσης 6"/>
                        <wps:cNvCnPr/>
                        <wps:spPr>
                          <a:xfrm>
                            <a:off x="330642" y="0"/>
                            <a:ext cx="0" cy="553410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 name="Πλαίσιο κειμένου 2"/>
                        <wps:cNvSpPr txBox="1">
                          <a:spLocks noChangeArrowheads="1"/>
                        </wps:cNvSpPr>
                        <wps:spPr bwMode="auto">
                          <a:xfrm>
                            <a:off x="0" y="2387047"/>
                            <a:ext cx="723265" cy="230505"/>
                          </a:xfrm>
                          <a:prstGeom prst="rect">
                            <a:avLst/>
                          </a:prstGeom>
                          <a:solidFill>
                            <a:srgbClr val="FFFFFF"/>
                          </a:solidFill>
                          <a:ln w="9525">
                            <a:noFill/>
                            <a:miter lim="800000"/>
                            <a:headEnd/>
                            <a:tailEnd/>
                          </a:ln>
                        </wps:spPr>
                        <wps:txbx>
                          <w:txbxContent>
                            <w:p w14:paraId="74772965" w14:textId="3A1BFD8D" w:rsidR="00A13005" w:rsidRDefault="00A13005" w:rsidP="00A13005">
                              <w:r>
                                <w:t>23,50 εκ.</w:t>
                              </w:r>
                            </w:p>
                          </w:txbxContent>
                        </wps:txbx>
                        <wps:bodyPr rot="0" vert="horz" wrap="square" lIns="91440" tIns="45720" rIns="91440" bIns="45720" anchor="t" anchorCtr="0">
                          <a:noAutofit/>
                        </wps:bodyPr>
                      </wps:wsp>
                    </wpg:wgp>
                  </a:graphicData>
                </a:graphic>
              </wp:anchor>
            </w:drawing>
          </mc:Choice>
          <mc:Fallback>
            <w:pict>
              <v:group w14:anchorId="26024783" id="Ομάδα 7" o:spid="_x0000_s1029" style="position:absolute;left:0;text-align:left;margin-left:76.65pt;margin-top:17.65pt;width:56.95pt;height:435.75pt;z-index:251665408" coordsize="7232,55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">
                <v:shape id="Ευθύγραμμο βέλος σύνδεσης 6" o:spid="_x0000_s1030" type="#_x0000_t32" style="position:absolute;left:3306;width:0;height:553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" strokecolor="#4472c4 [3204]" strokeweight=".5pt">
                  <v:stroke startarrow="block" endarrow="block" joinstyle="miter"/>
                </v:shape>
                <v:shape id="Πλαίσιο κειμένου 2" o:spid="_x0000_s1031" type="#_x0000_t202" style="position:absolute;top:23870;width:7232;height:2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74772965" w14:textId="3A1BFD8D" w:rsidR="00A13005" w:rsidRDefault="00A13005" w:rsidP="00A13005">
                        <w:r>
                          <w:t>23,50 εκ.</w:t>
                        </w:r>
                      </w:p>
                    </w:txbxContent>
                  </v:textbox>
                </v:shape>
              </v:group>
            </w:pict>
          </mc:Fallback>
        </mc:AlternateContent>
      </w:r>
    </w:p>
    <w:p w14:paraId="335AE0FB" w14:textId="3BCBEEDE" w:rsidR="00E24FC8" w:rsidRDefault="00A13005" w:rsidP="00A13005">
      <w:pPr>
        <w:spacing w:after="0"/>
        <w:rPr>
          <w:rFonts w:ascii="Book Antiqua" w:hAnsi="Book Antiqua"/>
        </w:rPr>
      </w:pPr>
      <w:r>
        <w:rPr>
          <w:rFonts w:ascii="Book Antiqua" w:hAnsi="Book Antiqua"/>
        </w:rPr>
        <w:t xml:space="preserve">                                                  </w:t>
      </w:r>
      <w:r w:rsidR="00E24FC8">
        <w:rPr>
          <w:rFonts w:ascii="Book Antiqua" w:hAnsi="Book Antiqua"/>
          <w:noProof/>
        </w:rPr>
        <w:drawing>
          <wp:inline distT="0" distB="0" distL="0" distR="0" wp14:anchorId="5C45C0A4" wp14:editId="3D551D1D">
            <wp:extent cx="6204722" cy="2786266"/>
            <wp:effectExtent l="0" t="5080" r="635" b="635"/>
            <wp:docPr id="2" name="Εικόνα 2" descr="Εικόνα που περιέχει κείμενο, λευκός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λευκός πίνακας&#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6240257" cy="2802223"/>
                    </a:xfrm>
                    <a:prstGeom prst="rect">
                      <a:avLst/>
                    </a:prstGeom>
                  </pic:spPr>
                </pic:pic>
              </a:graphicData>
            </a:graphic>
          </wp:inline>
        </w:drawing>
      </w:r>
    </w:p>
    <w:p w14:paraId="199787E7" w14:textId="2DAFA1F7" w:rsidR="00A13005" w:rsidRDefault="00A13005" w:rsidP="00A13005">
      <w:pPr>
        <w:spacing w:after="0"/>
        <w:rPr>
          <w:rFonts w:ascii="Book Antiqua" w:hAnsi="Book Antiqua"/>
        </w:rPr>
      </w:pPr>
    </w:p>
    <w:p w14:paraId="45E54597" w14:textId="77777777" w:rsidR="00CF048B" w:rsidRDefault="00CF048B" w:rsidP="00A13005">
      <w:pPr>
        <w:spacing w:after="0"/>
        <w:rPr>
          <w:rFonts w:ascii="Book Antiqua" w:hAnsi="Book Antiqua"/>
        </w:rPr>
      </w:pPr>
    </w:p>
    <w:p w14:paraId="07AB88ED" w14:textId="77777777" w:rsidR="00CF048B" w:rsidRDefault="00CF048B" w:rsidP="00CF048B">
      <w:pPr>
        <w:spacing w:after="0"/>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ΘΕΩΡΗΘΗΚΕ</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3098"/>
        <w:gridCol w:w="3260"/>
      </w:tblGrid>
      <w:tr w:rsidR="00A13005" w:rsidRPr="00346B8E" w14:paraId="33256B82" w14:textId="77777777" w:rsidTr="00CF048B">
        <w:trPr>
          <w:jc w:val="center"/>
        </w:trPr>
        <w:tc>
          <w:tcPr>
            <w:tcW w:w="2750" w:type="dxa"/>
            <w:vAlign w:val="center"/>
          </w:tcPr>
          <w:p w14:paraId="392CDDD8" w14:textId="77777777" w:rsidR="00A13005" w:rsidRPr="001C49F6" w:rsidRDefault="00A13005" w:rsidP="00346B8E">
            <w:pPr>
              <w:tabs>
                <w:tab w:val="left" w:pos="-426"/>
              </w:tabs>
              <w:jc w:val="center"/>
              <w:rPr>
                <w:rFonts w:ascii="Book Antiqua" w:hAnsi="Book Antiqua"/>
                <w:b/>
                <w:u w:val="single"/>
              </w:rPr>
            </w:pPr>
            <w:r>
              <w:rPr>
                <w:rFonts w:ascii="Book Antiqua" w:hAnsi="Book Antiqua"/>
                <w:b/>
                <w:u w:val="single"/>
              </w:rPr>
              <w:t xml:space="preserve">Ο </w:t>
            </w:r>
            <w:r w:rsidRPr="001C49F6">
              <w:rPr>
                <w:rFonts w:ascii="Book Antiqua" w:hAnsi="Book Antiqua"/>
                <w:b/>
                <w:u w:val="single"/>
              </w:rPr>
              <w:t>Συντάξας</w:t>
            </w:r>
          </w:p>
        </w:tc>
        <w:tc>
          <w:tcPr>
            <w:tcW w:w="3098" w:type="dxa"/>
            <w:vAlign w:val="center"/>
          </w:tcPr>
          <w:p w14:paraId="09477014" w14:textId="1FF75542" w:rsidR="00A13005" w:rsidRPr="00346B8E" w:rsidRDefault="00A13005" w:rsidP="00346B8E">
            <w:pPr>
              <w:tabs>
                <w:tab w:val="left" w:pos="-426"/>
              </w:tabs>
              <w:jc w:val="center"/>
              <w:rPr>
                <w:rFonts w:ascii="Book Antiqua" w:hAnsi="Book Antiqua" w:cs="Arial"/>
                <w:b/>
                <w:u w:val="single"/>
              </w:rPr>
            </w:pPr>
          </w:p>
        </w:tc>
        <w:tc>
          <w:tcPr>
            <w:tcW w:w="3260" w:type="dxa"/>
            <w:vAlign w:val="center"/>
          </w:tcPr>
          <w:p w14:paraId="14A3631E" w14:textId="77777777" w:rsidR="00A13005" w:rsidRPr="00346B8E" w:rsidRDefault="00A13005" w:rsidP="00346B8E">
            <w:pPr>
              <w:tabs>
                <w:tab w:val="left" w:pos="-426"/>
              </w:tabs>
              <w:jc w:val="center"/>
              <w:rPr>
                <w:rFonts w:ascii="Book Antiqua" w:hAnsi="Book Antiqua" w:cs="Arial"/>
                <w:b/>
                <w:u w:val="single"/>
              </w:rPr>
            </w:pPr>
            <w:r>
              <w:rPr>
                <w:rFonts w:ascii="Book Antiqua" w:hAnsi="Book Antiqua" w:cs="Arial"/>
                <w:b/>
                <w:u w:val="single"/>
              </w:rPr>
              <w:t xml:space="preserve">Η </w:t>
            </w:r>
            <w:r w:rsidRPr="00346B8E">
              <w:rPr>
                <w:rFonts w:ascii="Book Antiqua" w:hAnsi="Book Antiqua" w:cs="Arial"/>
                <w:b/>
                <w:u w:val="single"/>
              </w:rPr>
              <w:t>Αναπληρώτρια</w:t>
            </w:r>
          </w:p>
          <w:p w14:paraId="5B1E440C" w14:textId="77777777" w:rsidR="00A13005" w:rsidRPr="00346B8E" w:rsidRDefault="00A13005" w:rsidP="00346B8E">
            <w:pPr>
              <w:tabs>
                <w:tab w:val="left" w:pos="-426"/>
              </w:tabs>
              <w:jc w:val="center"/>
              <w:rPr>
                <w:rFonts w:ascii="Book Antiqua" w:hAnsi="Book Antiqua" w:cs="Arial"/>
                <w:b/>
                <w:u w:val="single"/>
              </w:rPr>
            </w:pPr>
            <w:r w:rsidRPr="00346B8E">
              <w:rPr>
                <w:rFonts w:ascii="Book Antiqua" w:hAnsi="Book Antiqua" w:cs="Arial"/>
                <w:b/>
                <w:u w:val="single"/>
              </w:rPr>
              <w:t>Προϊσταμένη Δ/νσης</w:t>
            </w:r>
          </w:p>
        </w:tc>
      </w:tr>
      <w:tr w:rsidR="00A13005" w:rsidRPr="00346B8E" w14:paraId="79448E4C" w14:textId="77777777" w:rsidTr="00CF048B">
        <w:trPr>
          <w:jc w:val="center"/>
        </w:trPr>
        <w:tc>
          <w:tcPr>
            <w:tcW w:w="2750" w:type="dxa"/>
          </w:tcPr>
          <w:p w14:paraId="3D9A2A53" w14:textId="77777777" w:rsidR="00A13005" w:rsidRDefault="00A13005" w:rsidP="00346B8E">
            <w:pPr>
              <w:tabs>
                <w:tab w:val="left" w:pos="-426"/>
              </w:tabs>
              <w:jc w:val="center"/>
              <w:rPr>
                <w:rFonts w:ascii="Book Antiqua" w:hAnsi="Book Antiqua"/>
              </w:rPr>
            </w:pPr>
          </w:p>
          <w:p w14:paraId="5E5692A9" w14:textId="77777777" w:rsidR="00A13005" w:rsidRDefault="00A13005" w:rsidP="00346B8E">
            <w:pPr>
              <w:tabs>
                <w:tab w:val="left" w:pos="-426"/>
              </w:tabs>
              <w:jc w:val="center"/>
              <w:rPr>
                <w:rFonts w:ascii="Book Antiqua" w:hAnsi="Book Antiqua"/>
              </w:rPr>
            </w:pPr>
          </w:p>
          <w:p w14:paraId="3A453570" w14:textId="77777777" w:rsidR="00A13005" w:rsidRDefault="00A13005" w:rsidP="00346B8E">
            <w:pPr>
              <w:tabs>
                <w:tab w:val="left" w:pos="-426"/>
              </w:tabs>
              <w:jc w:val="center"/>
              <w:rPr>
                <w:rFonts w:ascii="Book Antiqua" w:hAnsi="Book Antiqua"/>
              </w:rPr>
            </w:pPr>
          </w:p>
          <w:p w14:paraId="0C1FCD93" w14:textId="77777777" w:rsidR="00A13005" w:rsidRDefault="00A13005" w:rsidP="00346B8E">
            <w:pPr>
              <w:tabs>
                <w:tab w:val="left" w:pos="-426"/>
              </w:tabs>
              <w:jc w:val="center"/>
              <w:rPr>
                <w:rFonts w:ascii="Book Antiqua" w:hAnsi="Book Antiqua" w:cs="Arial"/>
                <w:lang w:val="en-US"/>
              </w:rPr>
            </w:pPr>
            <w:r w:rsidRPr="001C49F6">
              <w:rPr>
                <w:rFonts w:ascii="Book Antiqua" w:hAnsi="Book Antiqua"/>
              </w:rPr>
              <w:t>Γεώργιος Στεφανούδης</w:t>
            </w:r>
          </w:p>
        </w:tc>
        <w:tc>
          <w:tcPr>
            <w:tcW w:w="3098" w:type="dxa"/>
          </w:tcPr>
          <w:p w14:paraId="2131E1CD" w14:textId="6E8E86FC" w:rsidR="00A13005" w:rsidRPr="00346B8E" w:rsidRDefault="00A13005" w:rsidP="00346B8E">
            <w:pPr>
              <w:tabs>
                <w:tab w:val="left" w:pos="-426"/>
              </w:tabs>
              <w:jc w:val="center"/>
              <w:rPr>
                <w:rFonts w:ascii="Book Antiqua" w:hAnsi="Book Antiqua" w:cs="Arial"/>
                <w:b/>
                <w:u w:val="single"/>
              </w:rPr>
            </w:pPr>
          </w:p>
        </w:tc>
        <w:tc>
          <w:tcPr>
            <w:tcW w:w="3260" w:type="dxa"/>
          </w:tcPr>
          <w:p w14:paraId="11B02967" w14:textId="77777777" w:rsidR="00A13005" w:rsidRDefault="00A13005" w:rsidP="00346B8E">
            <w:pPr>
              <w:tabs>
                <w:tab w:val="left" w:pos="-426"/>
              </w:tabs>
              <w:jc w:val="center"/>
              <w:rPr>
                <w:rFonts w:ascii="Book Antiqua" w:hAnsi="Book Antiqua" w:cs="Arial"/>
                <w:b/>
                <w:u w:val="single"/>
              </w:rPr>
            </w:pPr>
          </w:p>
          <w:p w14:paraId="2E31032D" w14:textId="77777777" w:rsidR="00A13005" w:rsidRPr="00346B8E" w:rsidRDefault="00A13005" w:rsidP="00346B8E">
            <w:pPr>
              <w:tabs>
                <w:tab w:val="left" w:pos="-426"/>
              </w:tabs>
              <w:jc w:val="center"/>
              <w:rPr>
                <w:rFonts w:ascii="Book Antiqua" w:hAnsi="Book Antiqua" w:cs="Arial"/>
              </w:rPr>
            </w:pPr>
          </w:p>
          <w:p w14:paraId="29539603" w14:textId="77777777" w:rsidR="00A13005" w:rsidRPr="00346B8E" w:rsidRDefault="00A13005" w:rsidP="00346B8E">
            <w:pPr>
              <w:tabs>
                <w:tab w:val="left" w:pos="-426"/>
              </w:tabs>
              <w:jc w:val="center"/>
              <w:rPr>
                <w:rFonts w:ascii="Book Antiqua" w:hAnsi="Book Antiqua" w:cs="Arial"/>
              </w:rPr>
            </w:pPr>
          </w:p>
          <w:p w14:paraId="06AEC191" w14:textId="77777777" w:rsidR="00A13005" w:rsidRPr="00346B8E" w:rsidRDefault="00A13005" w:rsidP="00346B8E">
            <w:pPr>
              <w:tabs>
                <w:tab w:val="left" w:pos="-426"/>
              </w:tabs>
              <w:jc w:val="center"/>
              <w:rPr>
                <w:rFonts w:ascii="Book Antiqua" w:hAnsi="Book Antiqua" w:cs="Arial"/>
              </w:rPr>
            </w:pPr>
            <w:r w:rsidRPr="00346B8E">
              <w:rPr>
                <w:rFonts w:ascii="Book Antiqua" w:hAnsi="Book Antiqua" w:cs="Arial"/>
              </w:rPr>
              <w:t>Σμαράγδα Παληού</w:t>
            </w:r>
          </w:p>
        </w:tc>
      </w:tr>
    </w:tbl>
    <w:p w14:paraId="2E657DC2" w14:textId="77777777" w:rsidR="00A13005" w:rsidRPr="003019FA" w:rsidRDefault="00A13005" w:rsidP="00A13005">
      <w:pPr>
        <w:spacing w:after="0"/>
        <w:jc w:val="center"/>
        <w:rPr>
          <w:rFonts w:ascii="Book Antiqua" w:hAnsi="Book Antiqua"/>
        </w:rPr>
      </w:pPr>
    </w:p>
    <w:sectPr w:rsidR="00A13005" w:rsidRPr="003019FA" w:rsidSect="003019FA">
      <w:pgSz w:w="11906" w:h="16838" w:code="9"/>
      <w:pgMar w:top="851" w:right="1134" w:bottom="851"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FA"/>
    <w:rsid w:val="003019FA"/>
    <w:rsid w:val="006E27DB"/>
    <w:rsid w:val="00A13005"/>
    <w:rsid w:val="00CF048B"/>
    <w:rsid w:val="00E24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2F23"/>
  <w15:chartTrackingRefBased/>
  <w15:docId w15:val="{BF5DCDA8-EA18-4162-9BE8-6388E37A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9FA"/>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19FA"/>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295</Words>
  <Characters>1598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ΓΙΩΡΓΟΣ ΣΤΕΦΑΝΟΥΔΗΣ</dc:creator>
  <cp:keywords/>
  <dc:description/>
  <cp:lastModifiedBy>ΑΝΑΣΤΑΣΙΑ ΚΟΝΤΟΥ</cp:lastModifiedBy>
  <cp:revision>4</cp:revision>
  <dcterms:created xsi:type="dcterms:W3CDTF">2022-09-30T09:17:00Z</dcterms:created>
  <dcterms:modified xsi:type="dcterms:W3CDTF">2022-10-05T07:15:00Z</dcterms:modified>
</cp:coreProperties>
</file>